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7C" w:rsidRPr="00382D7C" w:rsidRDefault="00382D7C" w:rsidP="00382D7C">
      <w:pPr>
        <w:pStyle w:val="NormalWeb"/>
        <w:jc w:val="center"/>
        <w:rPr>
          <w:b/>
          <w:sz w:val="44"/>
          <w:szCs w:val="44"/>
        </w:rPr>
      </w:pPr>
      <w:r w:rsidRPr="00382D7C">
        <w:rPr>
          <w:b/>
          <w:sz w:val="44"/>
          <w:szCs w:val="44"/>
        </w:rPr>
        <w:t>DUYURU</w:t>
      </w:r>
    </w:p>
    <w:p w:rsidR="00382D7C" w:rsidRPr="00382D7C" w:rsidRDefault="00382D7C" w:rsidP="00382D7C">
      <w:pPr>
        <w:pStyle w:val="NormalWeb"/>
        <w:jc w:val="both"/>
        <w:rPr>
          <w:sz w:val="40"/>
          <w:szCs w:val="40"/>
        </w:rPr>
      </w:pPr>
      <w:r>
        <w:tab/>
      </w:r>
      <w:r w:rsidR="00C048AE">
        <w:rPr>
          <w:sz w:val="40"/>
          <w:szCs w:val="40"/>
        </w:rPr>
        <w:t xml:space="preserve">Çankırı ili, Kurşunlu ilçesi, </w:t>
      </w:r>
      <w:proofErr w:type="spellStart"/>
      <w:r w:rsidR="00C048AE">
        <w:rPr>
          <w:sz w:val="40"/>
          <w:szCs w:val="40"/>
        </w:rPr>
        <w:t>Hocahasan</w:t>
      </w:r>
      <w:proofErr w:type="spellEnd"/>
      <w:r w:rsidR="00C048AE">
        <w:rPr>
          <w:sz w:val="40"/>
          <w:szCs w:val="40"/>
        </w:rPr>
        <w:t xml:space="preserve"> k</w:t>
      </w:r>
      <w:r w:rsidRPr="00382D7C">
        <w:rPr>
          <w:sz w:val="40"/>
          <w:szCs w:val="40"/>
        </w:rPr>
        <w:t>öyü</w:t>
      </w:r>
      <w:r w:rsidR="00C048AE">
        <w:rPr>
          <w:sz w:val="40"/>
          <w:szCs w:val="40"/>
        </w:rPr>
        <w:t>,</w:t>
      </w:r>
      <w:r w:rsidRPr="00382D7C">
        <w:rPr>
          <w:sz w:val="40"/>
          <w:szCs w:val="40"/>
        </w:rPr>
        <w:t xml:space="preserve"> Kepez Mevkii</w:t>
      </w:r>
      <w:r w:rsidR="00C048AE">
        <w:rPr>
          <w:sz w:val="40"/>
          <w:szCs w:val="40"/>
        </w:rPr>
        <w:t>,</w:t>
      </w:r>
      <w:r w:rsidRPr="00382D7C">
        <w:rPr>
          <w:sz w:val="40"/>
          <w:szCs w:val="40"/>
        </w:rPr>
        <w:t xml:space="preserve"> 111 Ada</w:t>
      </w:r>
      <w:r w:rsidR="00C048AE">
        <w:rPr>
          <w:sz w:val="40"/>
          <w:szCs w:val="40"/>
        </w:rPr>
        <w:t>,</w:t>
      </w:r>
      <w:r w:rsidRPr="00382D7C">
        <w:rPr>
          <w:sz w:val="40"/>
          <w:szCs w:val="40"/>
        </w:rPr>
        <w:t xml:space="preserve"> 319 Parsel</w:t>
      </w:r>
      <w:r w:rsidR="00C048AE">
        <w:rPr>
          <w:sz w:val="40"/>
          <w:szCs w:val="40"/>
        </w:rPr>
        <w:t>,</w:t>
      </w:r>
      <w:r w:rsidRPr="00382D7C">
        <w:rPr>
          <w:sz w:val="40"/>
          <w:szCs w:val="40"/>
        </w:rPr>
        <w:t xml:space="preserve"> sınırları içerisinde, YBT Enerji Elektronik İnşaat San. </w:t>
      </w:r>
      <w:proofErr w:type="gramStart"/>
      <w:r w:rsidRPr="00382D7C">
        <w:rPr>
          <w:sz w:val="40"/>
          <w:szCs w:val="40"/>
        </w:rPr>
        <w:t>ve</w:t>
      </w:r>
      <w:proofErr w:type="gramEnd"/>
      <w:r w:rsidRPr="00382D7C">
        <w:rPr>
          <w:sz w:val="40"/>
          <w:szCs w:val="40"/>
        </w:rPr>
        <w:t xml:space="preserve"> Tic. Ltd. Şti. tarafından ya</w:t>
      </w:r>
      <w:r w:rsidR="00BE7CBC">
        <w:rPr>
          <w:sz w:val="40"/>
          <w:szCs w:val="40"/>
        </w:rPr>
        <w:t>pılması planlanan G3 Çankırı 2-</w:t>
      </w:r>
      <w:bookmarkStart w:id="0" w:name="_GoBack"/>
      <w:bookmarkEnd w:id="0"/>
      <w:r w:rsidRPr="00382D7C">
        <w:rPr>
          <w:sz w:val="40"/>
          <w:szCs w:val="40"/>
        </w:rPr>
        <w:t xml:space="preserve">2 Güneş Enerji Santrali (17 </w:t>
      </w:r>
      <w:proofErr w:type="spellStart"/>
      <w:r w:rsidRPr="00382D7C">
        <w:rPr>
          <w:sz w:val="40"/>
          <w:szCs w:val="40"/>
        </w:rPr>
        <w:t>MWm</w:t>
      </w:r>
      <w:proofErr w:type="spellEnd"/>
      <w:r w:rsidRPr="00382D7C">
        <w:rPr>
          <w:sz w:val="40"/>
          <w:szCs w:val="40"/>
        </w:rPr>
        <w:t xml:space="preserve">/17 </w:t>
      </w:r>
      <w:proofErr w:type="spellStart"/>
      <w:r w:rsidRPr="00382D7C">
        <w:rPr>
          <w:sz w:val="40"/>
          <w:szCs w:val="40"/>
        </w:rPr>
        <w:t>MWp</w:t>
      </w:r>
      <w:proofErr w:type="spellEnd"/>
      <w:r w:rsidRPr="00382D7C">
        <w:rPr>
          <w:sz w:val="40"/>
          <w:szCs w:val="40"/>
        </w:rPr>
        <w:t xml:space="preserve">/10 </w:t>
      </w:r>
      <w:proofErr w:type="spellStart"/>
      <w:r w:rsidRPr="00382D7C">
        <w:rPr>
          <w:sz w:val="40"/>
          <w:szCs w:val="40"/>
        </w:rPr>
        <w:t>MWe</w:t>
      </w:r>
      <w:proofErr w:type="spellEnd"/>
      <w:r w:rsidRPr="00382D7C">
        <w:rPr>
          <w:sz w:val="40"/>
          <w:szCs w:val="40"/>
        </w:rPr>
        <w:t>- 15,3 Ha) projesi ile ilgili olarak Bakanlığımıza Çevrimiçi ÇED süreci Yönetim Sisteminden sunulan ÇED Raporu, İnceleme Değerlendirme Komisyonu tarafından incelenmiş ve değerlendirilmiştir.</w:t>
      </w:r>
    </w:p>
    <w:p w:rsidR="00382D7C" w:rsidRPr="00382D7C" w:rsidRDefault="00382D7C" w:rsidP="00382D7C">
      <w:pPr>
        <w:pStyle w:val="NormalWeb"/>
        <w:jc w:val="both"/>
        <w:rPr>
          <w:sz w:val="40"/>
          <w:szCs w:val="40"/>
        </w:rPr>
      </w:pPr>
      <w:r>
        <w:rPr>
          <w:sz w:val="40"/>
          <w:szCs w:val="40"/>
        </w:rPr>
        <w:t>         </w:t>
      </w:r>
      <w:r w:rsidRPr="00382D7C">
        <w:rPr>
          <w:sz w:val="40"/>
          <w:szCs w:val="40"/>
        </w:rPr>
        <w:t xml:space="preserve">G3 Çankırı 2- 2 Güneş Enerji Santrali (17 </w:t>
      </w:r>
      <w:proofErr w:type="spellStart"/>
      <w:r w:rsidRPr="00382D7C">
        <w:rPr>
          <w:sz w:val="40"/>
          <w:szCs w:val="40"/>
        </w:rPr>
        <w:t>MWm</w:t>
      </w:r>
      <w:proofErr w:type="spellEnd"/>
      <w:r w:rsidRPr="00382D7C">
        <w:rPr>
          <w:sz w:val="40"/>
          <w:szCs w:val="40"/>
        </w:rPr>
        <w:t xml:space="preserve">/17 </w:t>
      </w:r>
      <w:proofErr w:type="spellStart"/>
      <w:r w:rsidRPr="00382D7C">
        <w:rPr>
          <w:sz w:val="40"/>
          <w:szCs w:val="40"/>
        </w:rPr>
        <w:t>MWp</w:t>
      </w:r>
      <w:proofErr w:type="spellEnd"/>
      <w:r w:rsidRPr="00382D7C">
        <w:rPr>
          <w:sz w:val="40"/>
          <w:szCs w:val="40"/>
        </w:rPr>
        <w:t xml:space="preserve">/10 </w:t>
      </w:r>
      <w:proofErr w:type="spellStart"/>
      <w:r w:rsidRPr="00382D7C">
        <w:rPr>
          <w:sz w:val="40"/>
          <w:szCs w:val="40"/>
        </w:rPr>
        <w:t>MWe</w:t>
      </w:r>
      <w:proofErr w:type="spellEnd"/>
      <w:r w:rsidRPr="00382D7C">
        <w:rPr>
          <w:sz w:val="40"/>
          <w:szCs w:val="40"/>
        </w:rPr>
        <w:t>- 15,3 Ha) projesi hakkın</w:t>
      </w:r>
      <w:r w:rsidR="00BE7CBC">
        <w:rPr>
          <w:sz w:val="40"/>
          <w:szCs w:val="40"/>
        </w:rPr>
        <w:t>d</w:t>
      </w:r>
      <w:r w:rsidRPr="00382D7C">
        <w:rPr>
          <w:sz w:val="40"/>
          <w:szCs w:val="40"/>
        </w:rPr>
        <w:t xml:space="preserve">a  29.07.2022 tarih ve 31907 sayılı Resmi </w:t>
      </w:r>
      <w:proofErr w:type="spellStart"/>
      <w:r w:rsidRPr="00382D7C">
        <w:rPr>
          <w:sz w:val="40"/>
          <w:szCs w:val="40"/>
        </w:rPr>
        <w:t>Gazete'de</w:t>
      </w:r>
      <w:proofErr w:type="spellEnd"/>
      <w:r w:rsidRPr="00382D7C">
        <w:rPr>
          <w:sz w:val="40"/>
          <w:szCs w:val="40"/>
        </w:rPr>
        <w:t xml:space="preserve"> yayımlanarak yürürlüğe giren ÇED Yönetmeliği'nin</w:t>
      </w:r>
      <w:r>
        <w:rPr>
          <w:sz w:val="40"/>
          <w:szCs w:val="40"/>
        </w:rPr>
        <w:t xml:space="preserve"> </w:t>
      </w:r>
      <w:r w:rsidRPr="00382D7C">
        <w:rPr>
          <w:sz w:val="40"/>
          <w:szCs w:val="40"/>
        </w:rPr>
        <w:t>14. maddesi gereğince Bakanlığımızca "</w:t>
      </w:r>
      <w:r w:rsidRPr="00382D7C">
        <w:rPr>
          <w:b/>
          <w:sz w:val="40"/>
          <w:szCs w:val="40"/>
        </w:rPr>
        <w:t>Çevresel Etki Değerlendirmesi Olumlu</w:t>
      </w:r>
      <w:r w:rsidRPr="00382D7C">
        <w:rPr>
          <w:sz w:val="40"/>
          <w:szCs w:val="40"/>
        </w:rPr>
        <w:t>" kararı verilmiştir.</w:t>
      </w:r>
    </w:p>
    <w:p w:rsidR="000D0DCA" w:rsidRPr="00382D7C" w:rsidRDefault="00382D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Pr="00382D7C">
        <w:rPr>
          <w:rFonts w:ascii="Times New Roman" w:hAnsi="Times New Roman" w:cs="Times New Roman"/>
          <w:sz w:val="40"/>
          <w:szCs w:val="40"/>
        </w:rPr>
        <w:t>İlanen Duyurulur.</w:t>
      </w:r>
    </w:p>
    <w:sectPr w:rsidR="000D0DCA" w:rsidRPr="00382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2C"/>
    <w:rsid w:val="000D0DCA"/>
    <w:rsid w:val="00382D7C"/>
    <w:rsid w:val="003C202C"/>
    <w:rsid w:val="00BE7CBC"/>
    <w:rsid w:val="00C0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62C8CF"/>
  <w15:chartTrackingRefBased/>
  <w15:docId w15:val="{2B4DBDD6-A77A-42BD-9CB9-7EA940C3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Yalçın</dc:creator>
  <cp:keywords/>
  <dc:description/>
  <cp:lastModifiedBy>Ahmet Yalçın</cp:lastModifiedBy>
  <cp:revision>4</cp:revision>
  <dcterms:created xsi:type="dcterms:W3CDTF">2023-12-11T11:10:00Z</dcterms:created>
  <dcterms:modified xsi:type="dcterms:W3CDTF">2023-12-11T11:15:00Z</dcterms:modified>
</cp:coreProperties>
</file>