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08" w:rsidRDefault="00261D08" w:rsidP="009029A4">
      <w:pPr>
        <w:ind w:left="-851"/>
      </w:pPr>
    </w:p>
    <w:tbl>
      <w:tblPr>
        <w:tblpPr w:leftFromText="141" w:rightFromText="141" w:vertAnchor="text" w:horzAnchor="margin" w:tblpY="111"/>
        <w:tblW w:w="14474" w:type="dxa"/>
        <w:tblLayout w:type="fixed"/>
        <w:tblCellMar>
          <w:left w:w="70" w:type="dxa"/>
          <w:right w:w="70" w:type="dxa"/>
        </w:tblCellMar>
        <w:tblLook w:val="04A0" w:firstRow="1" w:lastRow="0" w:firstColumn="1" w:lastColumn="0" w:noHBand="0" w:noVBand="1"/>
      </w:tblPr>
      <w:tblGrid>
        <w:gridCol w:w="3120"/>
        <w:gridCol w:w="2762"/>
        <w:gridCol w:w="2126"/>
        <w:gridCol w:w="2127"/>
        <w:gridCol w:w="1929"/>
        <w:gridCol w:w="2410"/>
      </w:tblGrid>
      <w:tr w:rsidR="00725037" w:rsidRPr="000B14E2" w:rsidTr="00725037">
        <w:trPr>
          <w:trHeight w:val="9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037" w:rsidRPr="005C2329" w:rsidRDefault="00CB5309" w:rsidP="00725037">
            <w:pPr>
              <w:jc w:val="center"/>
              <w:rPr>
                <w:b/>
                <w:sz w:val="26"/>
                <w:szCs w:val="26"/>
              </w:rPr>
            </w:pPr>
            <w:r>
              <w:rPr>
                <w:b/>
                <w:sz w:val="26"/>
                <w:szCs w:val="26"/>
              </w:rPr>
              <w:t>Özel Kalem Müdürlüğü</w:t>
            </w:r>
          </w:p>
        </w:tc>
        <w:tc>
          <w:tcPr>
            <w:tcW w:w="11354" w:type="dxa"/>
            <w:gridSpan w:val="5"/>
            <w:tcBorders>
              <w:top w:val="single" w:sz="4" w:space="0" w:color="auto"/>
              <w:left w:val="nil"/>
              <w:bottom w:val="single" w:sz="4" w:space="0" w:color="auto"/>
              <w:right w:val="single" w:sz="4" w:space="0" w:color="000000"/>
            </w:tcBorders>
            <w:shd w:val="clear" w:color="auto" w:fill="auto"/>
            <w:vAlign w:val="center"/>
            <w:hideMark/>
          </w:tcPr>
          <w:p w:rsidR="00725037" w:rsidRPr="000B14E2" w:rsidRDefault="00725037" w:rsidP="00725037">
            <w:pPr>
              <w:jc w:val="center"/>
              <w:rPr>
                <w:b/>
                <w:color w:val="000000"/>
                <w:sz w:val="22"/>
                <w:szCs w:val="22"/>
              </w:rPr>
            </w:pPr>
            <w:r w:rsidRPr="000B14E2">
              <w:rPr>
                <w:b/>
                <w:color w:val="000000"/>
                <w:sz w:val="22"/>
                <w:szCs w:val="22"/>
              </w:rPr>
              <w:t>UNVANIN GEREKTİRDİĞİ NİTELİKLER</w:t>
            </w:r>
          </w:p>
        </w:tc>
      </w:tr>
      <w:tr w:rsidR="00725037" w:rsidRPr="000B14E2" w:rsidTr="00725037">
        <w:trPr>
          <w:trHeight w:val="454"/>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725037" w:rsidRPr="005C2329" w:rsidRDefault="00725037" w:rsidP="00725037">
            <w:pPr>
              <w:jc w:val="center"/>
              <w:rPr>
                <w:color w:val="000000"/>
                <w:sz w:val="22"/>
                <w:szCs w:val="22"/>
              </w:rPr>
            </w:pPr>
            <w:r w:rsidRPr="00906D78">
              <w:rPr>
                <w:b/>
                <w:color w:val="000000"/>
                <w:sz w:val="22"/>
                <w:szCs w:val="22"/>
              </w:rPr>
              <w:t>Unvanlar</w:t>
            </w:r>
          </w:p>
        </w:tc>
        <w:tc>
          <w:tcPr>
            <w:tcW w:w="2762"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Öğrenim Düzeyi</w:t>
            </w:r>
          </w:p>
        </w:tc>
        <w:tc>
          <w:tcPr>
            <w:tcW w:w="2126"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Gerekli Hizmet Süresi</w:t>
            </w:r>
          </w:p>
        </w:tc>
        <w:tc>
          <w:tcPr>
            <w:tcW w:w="2127" w:type="dxa"/>
            <w:tcBorders>
              <w:top w:val="nil"/>
              <w:left w:val="nil"/>
              <w:bottom w:val="single" w:sz="4" w:space="0" w:color="auto"/>
              <w:right w:val="single" w:sz="4" w:space="0" w:color="auto"/>
            </w:tcBorders>
            <w:shd w:val="clear" w:color="auto" w:fill="auto"/>
            <w:vAlign w:val="center"/>
          </w:tcPr>
          <w:p w:rsidR="00725037" w:rsidRPr="000B14E2" w:rsidRDefault="00725037" w:rsidP="00725037">
            <w:pPr>
              <w:jc w:val="center"/>
              <w:rPr>
                <w:b/>
                <w:color w:val="000000"/>
                <w:sz w:val="22"/>
                <w:szCs w:val="22"/>
              </w:rPr>
            </w:pPr>
            <w:r>
              <w:rPr>
                <w:b/>
                <w:color w:val="000000"/>
                <w:sz w:val="22"/>
                <w:szCs w:val="22"/>
              </w:rPr>
              <w:t>Özel Şart</w:t>
            </w:r>
          </w:p>
        </w:tc>
        <w:tc>
          <w:tcPr>
            <w:tcW w:w="1929"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Alması Gereken Eğitimler</w:t>
            </w:r>
          </w:p>
        </w:tc>
      </w:tr>
      <w:tr w:rsidR="00A7599D" w:rsidRPr="000B14E2" w:rsidTr="00A7599D">
        <w:trPr>
          <w:trHeight w:val="2653"/>
        </w:trPr>
        <w:tc>
          <w:tcPr>
            <w:tcW w:w="3120" w:type="dxa"/>
            <w:tcBorders>
              <w:top w:val="nil"/>
              <w:left w:val="single" w:sz="4" w:space="0" w:color="auto"/>
              <w:bottom w:val="single" w:sz="4" w:space="0" w:color="auto"/>
              <w:right w:val="single" w:sz="4" w:space="0" w:color="auto"/>
            </w:tcBorders>
            <w:shd w:val="clear" w:color="auto" w:fill="auto"/>
            <w:noWrap/>
            <w:vAlign w:val="center"/>
          </w:tcPr>
          <w:p w:rsidR="00A7599D" w:rsidRPr="005C2329" w:rsidRDefault="00A83DB0" w:rsidP="00BE363E">
            <w:pPr>
              <w:pStyle w:val="ListeParagraf"/>
              <w:numPr>
                <w:ilvl w:val="0"/>
                <w:numId w:val="4"/>
              </w:numPr>
              <w:rPr>
                <w:color w:val="000000"/>
                <w:sz w:val="22"/>
                <w:szCs w:val="22"/>
              </w:rPr>
            </w:pPr>
            <w:r>
              <w:rPr>
                <w:color w:val="000000"/>
                <w:sz w:val="22"/>
                <w:szCs w:val="22"/>
              </w:rPr>
              <w:t>Özel Kalem Müdürü</w:t>
            </w:r>
          </w:p>
        </w:tc>
        <w:tc>
          <w:tcPr>
            <w:tcW w:w="2762" w:type="dxa"/>
            <w:tcBorders>
              <w:top w:val="nil"/>
              <w:left w:val="nil"/>
              <w:bottom w:val="single" w:sz="4" w:space="0" w:color="auto"/>
              <w:right w:val="single" w:sz="4" w:space="0" w:color="auto"/>
            </w:tcBorders>
            <w:shd w:val="clear" w:color="auto" w:fill="auto"/>
            <w:noWrap/>
            <w:vAlign w:val="center"/>
          </w:tcPr>
          <w:p w:rsidR="00A7599D" w:rsidRPr="00AC27C1" w:rsidRDefault="00022A44" w:rsidP="00812571">
            <w:pPr>
              <w:jc w:val="center"/>
              <w:rPr>
                <w:b/>
                <w:color w:val="000000"/>
                <w:sz w:val="22"/>
                <w:szCs w:val="22"/>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w:t>
            </w:r>
            <w:bookmarkStart w:id="0" w:name="_GoBack"/>
            <w:bookmarkEnd w:id="0"/>
            <w:r>
              <w:rPr>
                <w:color w:val="000000"/>
                <w:sz w:val="18"/>
                <w:szCs w:val="18"/>
              </w:rPr>
              <w:t>ak.</w:t>
            </w:r>
          </w:p>
        </w:tc>
        <w:tc>
          <w:tcPr>
            <w:tcW w:w="2126" w:type="dxa"/>
            <w:tcBorders>
              <w:top w:val="nil"/>
              <w:left w:val="nil"/>
              <w:bottom w:val="single" w:sz="4" w:space="0" w:color="auto"/>
              <w:right w:val="single" w:sz="4" w:space="0" w:color="auto"/>
            </w:tcBorders>
            <w:shd w:val="clear" w:color="auto" w:fill="auto"/>
            <w:noWrap/>
            <w:vAlign w:val="center"/>
          </w:tcPr>
          <w:p w:rsidR="00A7599D" w:rsidRPr="000B14E2" w:rsidRDefault="00A7599D" w:rsidP="00BE363E">
            <w:pPr>
              <w:jc w:val="center"/>
              <w:rPr>
                <w:color w:val="000000"/>
                <w:sz w:val="22"/>
                <w:szCs w:val="22"/>
              </w:rPr>
            </w:pPr>
            <w:r>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tcPr>
          <w:p w:rsidR="00A7599D" w:rsidRPr="00022A44" w:rsidRDefault="00C7384A" w:rsidP="00C7384A">
            <w:pPr>
              <w:rPr>
                <w:color w:val="000000"/>
                <w:sz w:val="18"/>
                <w:szCs w:val="18"/>
              </w:rPr>
            </w:pPr>
            <w:r w:rsidRPr="00022A44">
              <w:rPr>
                <w:sz w:val="18"/>
                <w:szCs w:val="18"/>
              </w:rPr>
              <w:t xml:space="preserve">657 sayılı Kanunun istisnai memurluklara ilişkin 59 uncu maddesi kapsamı içinde Özel Kalem Müdürlüklerine yer verilmiş olup, </w:t>
            </w:r>
            <w:proofErr w:type="gramStart"/>
            <w:r w:rsidRPr="00022A44">
              <w:rPr>
                <w:sz w:val="18"/>
                <w:szCs w:val="18"/>
              </w:rPr>
              <w:t>mezkur</w:t>
            </w:r>
            <w:proofErr w:type="gramEnd"/>
            <w:r w:rsidRPr="00022A44">
              <w:rPr>
                <w:sz w:val="18"/>
                <w:szCs w:val="18"/>
              </w:rPr>
              <w:t xml:space="preserve"> Kanunun istisnai memurluklara atanmada aranacak şartlara ilişkin 60 </w:t>
            </w:r>
            <w:proofErr w:type="spellStart"/>
            <w:r w:rsidRPr="00022A44">
              <w:rPr>
                <w:sz w:val="18"/>
                <w:szCs w:val="18"/>
              </w:rPr>
              <w:t>nci</w:t>
            </w:r>
            <w:proofErr w:type="spellEnd"/>
            <w:r w:rsidRPr="00022A44">
              <w:rPr>
                <w:sz w:val="18"/>
                <w:szCs w:val="18"/>
              </w:rPr>
              <w:t xml:space="preserve"> maddesinde 'İstisnai Devlet memurluklarına 48 inci maddede yazılı şartları taşıyan kimselerden atanmalar yapılabilir.' hükmü yer almaktadır.</w:t>
            </w:r>
          </w:p>
        </w:tc>
        <w:tc>
          <w:tcPr>
            <w:tcW w:w="1929" w:type="dxa"/>
            <w:tcBorders>
              <w:top w:val="nil"/>
              <w:left w:val="nil"/>
              <w:bottom w:val="single" w:sz="4" w:space="0" w:color="auto"/>
              <w:right w:val="single" w:sz="4" w:space="0" w:color="auto"/>
            </w:tcBorders>
            <w:shd w:val="clear" w:color="auto" w:fill="auto"/>
            <w:noWrap/>
            <w:vAlign w:val="center"/>
          </w:tcPr>
          <w:p w:rsidR="00A7599D" w:rsidRPr="000B14E2" w:rsidRDefault="00A83DB0" w:rsidP="00812571">
            <w:pPr>
              <w:jc w:val="center"/>
              <w:rPr>
                <w:color w:val="000000"/>
                <w:sz w:val="22"/>
                <w:szCs w:val="22"/>
              </w:rPr>
            </w:pPr>
            <w:r>
              <w:rPr>
                <w:color w:val="000000"/>
                <w:sz w:val="18"/>
                <w:szCs w:val="18"/>
              </w:rPr>
              <w:t>-</w:t>
            </w:r>
            <w:r w:rsidR="00812571">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A7599D" w:rsidRPr="000B14E2" w:rsidRDefault="00A7599D" w:rsidP="00BE363E">
            <w:pPr>
              <w:jc w:val="center"/>
              <w:rPr>
                <w:color w:val="000000"/>
                <w:sz w:val="22"/>
                <w:szCs w:val="22"/>
              </w:rPr>
            </w:pPr>
            <w:r>
              <w:rPr>
                <w:color w:val="000000"/>
                <w:sz w:val="22"/>
                <w:szCs w:val="22"/>
              </w:rPr>
              <w:t>---</w:t>
            </w:r>
          </w:p>
        </w:tc>
      </w:tr>
    </w:tbl>
    <w:p w:rsidR="009029A4" w:rsidRDefault="009029A4" w:rsidP="009029A4">
      <w:pPr>
        <w:ind w:left="-851"/>
      </w:pPr>
    </w:p>
    <w:tbl>
      <w:tblPr>
        <w:tblW w:w="14537"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408"/>
        <w:gridCol w:w="7129"/>
      </w:tblGrid>
      <w:tr w:rsidR="00102572" w:rsidRPr="00FA37AB" w:rsidTr="00102572">
        <w:trPr>
          <w:cantSplit/>
          <w:trHeight w:val="358"/>
        </w:trPr>
        <w:tc>
          <w:tcPr>
            <w:tcW w:w="7408" w:type="dxa"/>
          </w:tcPr>
          <w:p w:rsidR="00102572" w:rsidRPr="00FA37AB" w:rsidRDefault="00102572" w:rsidP="00BE363E">
            <w:pPr>
              <w:pStyle w:val="Altbilgi"/>
              <w:jc w:val="center"/>
            </w:pPr>
            <w:r w:rsidRPr="00FA37AB">
              <w:t>Hazırlayan</w:t>
            </w:r>
          </w:p>
          <w:p w:rsidR="00102572" w:rsidRPr="00FA37AB" w:rsidRDefault="00102572" w:rsidP="00BE363E">
            <w:pPr>
              <w:pStyle w:val="Altbilgi"/>
              <w:jc w:val="center"/>
            </w:pPr>
            <w:r w:rsidRPr="00102572">
              <w:rPr>
                <w:sz w:val="22"/>
              </w:rPr>
              <w:t>Müstakil Birim Kalite Sorumlusu</w:t>
            </w:r>
          </w:p>
        </w:tc>
        <w:tc>
          <w:tcPr>
            <w:tcW w:w="7129" w:type="dxa"/>
          </w:tcPr>
          <w:p w:rsidR="00102572" w:rsidRPr="00FA37AB" w:rsidRDefault="00102572" w:rsidP="00BE363E">
            <w:pPr>
              <w:pStyle w:val="Altbilgi"/>
              <w:jc w:val="center"/>
            </w:pPr>
            <w:r w:rsidRPr="00FA37AB">
              <w:t>Onaylayan</w:t>
            </w:r>
          </w:p>
          <w:p w:rsidR="00102572" w:rsidRPr="00FA37AB" w:rsidRDefault="00CB5309" w:rsidP="00BE363E">
            <w:pPr>
              <w:pStyle w:val="Altbilgi"/>
              <w:jc w:val="center"/>
            </w:pPr>
            <w:r>
              <w:rPr>
                <w:sz w:val="22"/>
              </w:rPr>
              <w:t>Özel Kalem Müdürü</w:t>
            </w:r>
          </w:p>
        </w:tc>
      </w:tr>
      <w:tr w:rsidR="00102572" w:rsidRPr="00FA37AB" w:rsidTr="00102572">
        <w:trPr>
          <w:cantSplit/>
          <w:trHeight w:val="707"/>
        </w:trPr>
        <w:tc>
          <w:tcPr>
            <w:tcW w:w="7408" w:type="dxa"/>
          </w:tcPr>
          <w:p w:rsidR="00102572" w:rsidRPr="00FA37AB" w:rsidRDefault="00102572" w:rsidP="00BE363E">
            <w:pPr>
              <w:pStyle w:val="Altbilgi"/>
              <w:jc w:val="center"/>
            </w:pPr>
          </w:p>
        </w:tc>
        <w:tc>
          <w:tcPr>
            <w:tcW w:w="7129" w:type="dxa"/>
          </w:tcPr>
          <w:p w:rsidR="00102572" w:rsidRPr="00FA37AB" w:rsidRDefault="00102572" w:rsidP="00BE363E">
            <w:pPr>
              <w:pStyle w:val="Altbilgi"/>
              <w:jc w:val="center"/>
            </w:pPr>
          </w:p>
        </w:tc>
      </w:tr>
    </w:tbl>
    <w:p w:rsidR="009029A4" w:rsidRDefault="009029A4" w:rsidP="009029A4">
      <w:pPr>
        <w:ind w:left="-851"/>
      </w:pPr>
    </w:p>
    <w:p w:rsidR="009029A4" w:rsidRDefault="009029A4" w:rsidP="009029A4">
      <w:pPr>
        <w:ind w:left="-851"/>
      </w:pPr>
    </w:p>
    <w:sectPr w:rsidR="009029A4" w:rsidSect="00725037">
      <w:headerReference w:type="default" r:id="rId9"/>
      <w:footerReference w:type="default" r:id="rId10"/>
      <w:pgSz w:w="16838" w:h="11906" w:orient="landscape"/>
      <w:pgMar w:top="1407" w:right="1418" w:bottom="709" w:left="1418" w:header="142"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77" w:rsidRDefault="00472577" w:rsidP="009029A4">
      <w:r>
        <w:separator/>
      </w:r>
    </w:p>
  </w:endnote>
  <w:endnote w:type="continuationSeparator" w:id="0">
    <w:p w:rsidR="00472577" w:rsidRDefault="00472577"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3E" w:rsidRPr="00E141DE" w:rsidRDefault="00BE363E" w:rsidP="00D3364A">
    <w:pPr>
      <w:pStyle w:val="Altbilgi"/>
      <w:ind w:left="-851"/>
      <w:rPr>
        <w:sz w:val="20"/>
      </w:rPr>
    </w:pPr>
    <w:r w:rsidRPr="00E141DE">
      <w:rPr>
        <w:sz w:val="20"/>
      </w:rPr>
      <w:t>CSB-FRM-02</w:t>
    </w:r>
    <w:r>
      <w:rPr>
        <w:sz w:val="20"/>
      </w:rPr>
      <w:t>7/</w:t>
    </w:r>
    <w:r w:rsidRPr="00E141DE">
      <w:rPr>
        <w:sz w:val="20"/>
      </w:rPr>
      <w:t>00</w:t>
    </w:r>
  </w:p>
  <w:p w:rsidR="00BE363E" w:rsidRPr="00C771A4" w:rsidRDefault="00BE363E" w:rsidP="00C771A4">
    <w:pPr>
      <w:pStyle w:val="Altbilgi"/>
      <w:ind w:left="-851"/>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77" w:rsidRDefault="00472577" w:rsidP="009029A4">
      <w:r>
        <w:separator/>
      </w:r>
    </w:p>
  </w:footnote>
  <w:footnote w:type="continuationSeparator" w:id="0">
    <w:p w:rsidR="00472577" w:rsidRDefault="00472577" w:rsidP="0090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3E" w:rsidRDefault="00BE363E">
    <w:pPr>
      <w:pStyle w:val="stbilgi"/>
    </w:pPr>
  </w:p>
  <w:tbl>
    <w:tblPr>
      <w:tblStyle w:val="TabloKlavuzu"/>
      <w:tblW w:w="14508" w:type="dxa"/>
      <w:tblLook w:val="04A0" w:firstRow="1" w:lastRow="0" w:firstColumn="1" w:lastColumn="0" w:noHBand="0" w:noVBand="1"/>
    </w:tblPr>
    <w:tblGrid>
      <w:gridCol w:w="1378"/>
      <w:gridCol w:w="13130"/>
    </w:tblGrid>
    <w:tr w:rsidR="00BE363E" w:rsidTr="00725037">
      <w:trPr>
        <w:trHeight w:val="849"/>
      </w:trPr>
      <w:tc>
        <w:tcPr>
          <w:tcW w:w="1378" w:type="dxa"/>
        </w:tcPr>
        <w:p w:rsidR="00BE363E" w:rsidRDefault="00BE363E" w:rsidP="00A361D1">
          <w:pPr>
            <w:pStyle w:val="stbilgi"/>
          </w:pPr>
          <w:r>
            <w:rPr>
              <w:noProof/>
            </w:rPr>
            <w:drawing>
              <wp:inline distT="0" distB="0" distL="0" distR="0" wp14:anchorId="66DBDF5C" wp14:editId="1C14A72A">
                <wp:extent cx="700405" cy="462915"/>
                <wp:effectExtent l="0" t="0" r="4445" b="0"/>
                <wp:docPr id="4" name="Resim 4"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13130" w:type="dxa"/>
        </w:tcPr>
        <w:p w:rsidR="00BE363E" w:rsidRDefault="00BE363E" w:rsidP="00A361D1">
          <w:pPr>
            <w:pStyle w:val="stbilgi"/>
            <w:jc w:val="center"/>
            <w:rPr>
              <w:b/>
              <w:bCs/>
              <w:sz w:val="32"/>
              <w:szCs w:val="32"/>
            </w:rPr>
          </w:pPr>
          <w:r>
            <w:rPr>
              <w:b/>
              <w:bCs/>
              <w:sz w:val="32"/>
              <w:szCs w:val="32"/>
            </w:rPr>
            <w:t>ÇEVRE VE ŞEHİRCİLİK BAKANLIĞI</w:t>
          </w:r>
        </w:p>
        <w:p w:rsidR="00BE363E" w:rsidRDefault="00BE363E" w:rsidP="00A361D1">
          <w:pPr>
            <w:pStyle w:val="stbilgi"/>
            <w:jc w:val="center"/>
          </w:pPr>
          <w:r>
            <w:rPr>
              <w:b/>
              <w:sz w:val="40"/>
              <w:szCs w:val="40"/>
            </w:rPr>
            <w:t>YETKİNLİK FORMU</w:t>
          </w:r>
        </w:p>
      </w:tc>
    </w:tr>
  </w:tbl>
  <w:p w:rsidR="00BE363E" w:rsidRDefault="00BE363E" w:rsidP="00A361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22A44"/>
    <w:rsid w:val="000B14E2"/>
    <w:rsid w:val="000B76A6"/>
    <w:rsid w:val="00102572"/>
    <w:rsid w:val="00171AF4"/>
    <w:rsid w:val="001C09F0"/>
    <w:rsid w:val="001F2E2B"/>
    <w:rsid w:val="002042A8"/>
    <w:rsid w:val="00231B28"/>
    <w:rsid w:val="00261D08"/>
    <w:rsid w:val="00284C3E"/>
    <w:rsid w:val="002E32E6"/>
    <w:rsid w:val="0040082E"/>
    <w:rsid w:val="00472577"/>
    <w:rsid w:val="0055426B"/>
    <w:rsid w:val="005C2329"/>
    <w:rsid w:val="006D3754"/>
    <w:rsid w:val="006D47F3"/>
    <w:rsid w:val="00713CB8"/>
    <w:rsid w:val="00725037"/>
    <w:rsid w:val="00784A30"/>
    <w:rsid w:val="00812571"/>
    <w:rsid w:val="009029A4"/>
    <w:rsid w:val="00906D78"/>
    <w:rsid w:val="009210D7"/>
    <w:rsid w:val="00966CBA"/>
    <w:rsid w:val="00991FD5"/>
    <w:rsid w:val="00993051"/>
    <w:rsid w:val="009E11ED"/>
    <w:rsid w:val="00A25650"/>
    <w:rsid w:val="00A361D1"/>
    <w:rsid w:val="00A725D9"/>
    <w:rsid w:val="00A7599D"/>
    <w:rsid w:val="00A83DB0"/>
    <w:rsid w:val="00A91DF0"/>
    <w:rsid w:val="00AB38ED"/>
    <w:rsid w:val="00AC27C1"/>
    <w:rsid w:val="00AF4C3A"/>
    <w:rsid w:val="00B14460"/>
    <w:rsid w:val="00BE2775"/>
    <w:rsid w:val="00BE363E"/>
    <w:rsid w:val="00C7384A"/>
    <w:rsid w:val="00C771A4"/>
    <w:rsid w:val="00CA636C"/>
    <w:rsid w:val="00CB5309"/>
    <w:rsid w:val="00D131D4"/>
    <w:rsid w:val="00D3364A"/>
    <w:rsid w:val="00DC25D2"/>
    <w:rsid w:val="00DF3B2C"/>
    <w:rsid w:val="00E2188A"/>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DF1E-BA78-4BAD-9966-012CDCA1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130</Words>
  <Characters>744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Ali Atacan</cp:lastModifiedBy>
  <cp:revision>22</cp:revision>
  <cp:lastPrinted>2014-11-21T15:07:00Z</cp:lastPrinted>
  <dcterms:created xsi:type="dcterms:W3CDTF">2014-11-25T07:22:00Z</dcterms:created>
  <dcterms:modified xsi:type="dcterms:W3CDTF">2014-12-03T15:08:00Z</dcterms:modified>
</cp:coreProperties>
</file>